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CB5E" w14:textId="6B27F283" w:rsidR="009A30DA" w:rsidRPr="00300856" w:rsidRDefault="009A30DA" w:rsidP="00300856">
      <w:pPr>
        <w:pStyle w:val="NormlWeb"/>
        <w:jc w:val="center"/>
      </w:pPr>
      <w:proofErr w:type="spellStart"/>
      <w:r w:rsidRPr="00300856">
        <w:rPr>
          <w:sz w:val="52"/>
          <w:szCs w:val="52"/>
        </w:rPr>
        <w:t>Jegyzőkönyv</w:t>
      </w:r>
      <w:proofErr w:type="spellEnd"/>
    </w:p>
    <w:p w14:paraId="1376BD87" w14:textId="7F6FFA79" w:rsidR="009A30DA" w:rsidRPr="00300856" w:rsidRDefault="009A30DA" w:rsidP="00300856">
      <w:pPr>
        <w:pStyle w:val="NormlWeb"/>
        <w:jc w:val="both"/>
      </w:pPr>
      <w:r w:rsidRPr="00300856">
        <w:rPr>
          <w:b/>
          <w:bCs/>
        </w:rPr>
        <w:t xml:space="preserve">ELTE TTK Kari </w:t>
      </w:r>
      <w:proofErr w:type="spellStart"/>
      <w:r w:rsidRPr="00300856">
        <w:rPr>
          <w:b/>
          <w:bCs/>
        </w:rPr>
        <w:t>Ösztöndíj</w:t>
      </w:r>
      <w:proofErr w:type="spellEnd"/>
      <w:r w:rsidRPr="00300856">
        <w:rPr>
          <w:b/>
          <w:bCs/>
        </w:rPr>
        <w:t xml:space="preserve"> </w:t>
      </w:r>
      <w:proofErr w:type="spellStart"/>
      <w:r w:rsidRPr="00300856">
        <w:rPr>
          <w:b/>
          <w:bCs/>
        </w:rPr>
        <w:t>Bizottság</w:t>
      </w:r>
      <w:proofErr w:type="spellEnd"/>
      <w:r w:rsidRPr="00300856">
        <w:rPr>
          <w:b/>
          <w:bCs/>
        </w:rPr>
        <w:t xml:space="preserve"> (KÖB), 202</w:t>
      </w:r>
      <w:r w:rsidR="00D321EC" w:rsidRPr="00300856">
        <w:rPr>
          <w:b/>
          <w:bCs/>
        </w:rPr>
        <w:t>4</w:t>
      </w:r>
      <w:r w:rsidRPr="00300856">
        <w:rPr>
          <w:b/>
          <w:bCs/>
        </w:rPr>
        <w:t>.</w:t>
      </w:r>
      <w:r w:rsidR="00300856" w:rsidRPr="00300856">
        <w:rPr>
          <w:b/>
          <w:bCs/>
        </w:rPr>
        <w:t>12</w:t>
      </w:r>
      <w:r w:rsidRPr="00300856">
        <w:rPr>
          <w:b/>
          <w:bCs/>
        </w:rPr>
        <w:t>.</w:t>
      </w:r>
      <w:r w:rsidR="00CB65F1" w:rsidRPr="00300856">
        <w:rPr>
          <w:b/>
          <w:bCs/>
        </w:rPr>
        <w:t>1</w:t>
      </w:r>
      <w:r w:rsidR="00300856" w:rsidRPr="00300856">
        <w:rPr>
          <w:b/>
          <w:bCs/>
        </w:rPr>
        <w:t>3-</w:t>
      </w:r>
      <w:r w:rsidRPr="00300856">
        <w:rPr>
          <w:b/>
          <w:bCs/>
        </w:rPr>
        <w:t xml:space="preserve">i </w:t>
      </w:r>
      <w:proofErr w:type="spellStart"/>
      <w:r w:rsidRPr="00300856">
        <w:rPr>
          <w:b/>
          <w:bCs/>
        </w:rPr>
        <w:t>levélszavazásáról</w:t>
      </w:r>
      <w:proofErr w:type="spellEnd"/>
    </w:p>
    <w:p w14:paraId="76040282" w14:textId="0EFF4607" w:rsidR="00300856" w:rsidRPr="00300856" w:rsidRDefault="00300856" w:rsidP="00300856">
      <w:pPr>
        <w:pStyle w:val="NormlWeb"/>
        <w:jc w:val="both"/>
      </w:pPr>
      <w:r w:rsidRPr="00300856">
        <w:t xml:space="preserve">Tárgy: </w:t>
      </w:r>
      <w:r w:rsidRPr="00300856">
        <w:rPr>
          <w:rFonts w:eastAsia="Calibri"/>
        </w:rPr>
        <w:t>EGYSZERI TANULMÁNYI VERSENYEKEN ÉS KONFERENCIÁKON VALÓ RÉSZVÉTEL TÁMOGATÁS ÖSZTÖNDÍJ KIÍRÁS 2024/25 ŐSZ Pályázatok egyéni elbírálása</w:t>
      </w:r>
    </w:p>
    <w:p w14:paraId="4E53F94E" w14:textId="68669CDD" w:rsidR="009A30DA" w:rsidRPr="00300856" w:rsidRDefault="009A30DA" w:rsidP="0030085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300856">
        <w:rPr>
          <w:rFonts w:ascii="Times New Roman" w:hAnsi="Times New Roman" w:cs="Times New Roman"/>
        </w:rPr>
        <w:t xml:space="preserve">1) </w:t>
      </w:r>
      <w:r w:rsidR="00300856" w:rsidRPr="00300856">
        <w:rPr>
          <w:rFonts w:ascii="Times New Roman" w:eastAsia="Calibri" w:hAnsi="Times New Roman" w:cs="Times New Roman"/>
        </w:rPr>
        <w:t xml:space="preserve">Tudja-e támogatni a TTK. </w:t>
      </w:r>
      <w:proofErr w:type="spellStart"/>
      <w:proofErr w:type="gramStart"/>
      <w:r w:rsidR="00300856" w:rsidRPr="00300856">
        <w:rPr>
          <w:rFonts w:ascii="Times New Roman" w:eastAsia="Calibri" w:hAnsi="Times New Roman" w:cs="Times New Roman"/>
        </w:rPr>
        <w:t>egy.tan.ver.konf</w:t>
      </w:r>
      <w:proofErr w:type="spellEnd"/>
      <w:proofErr w:type="gramEnd"/>
      <w:r w:rsidR="00300856" w:rsidRPr="00300856">
        <w:rPr>
          <w:rFonts w:ascii="Times New Roman" w:eastAsia="Calibri" w:hAnsi="Times New Roman" w:cs="Times New Roman"/>
        </w:rPr>
        <w:t xml:space="preserve">. 2024/25/1/3, TTK. </w:t>
      </w:r>
      <w:proofErr w:type="spellStart"/>
      <w:proofErr w:type="gramStart"/>
      <w:r w:rsidR="00300856" w:rsidRPr="00300856">
        <w:rPr>
          <w:rFonts w:ascii="Times New Roman" w:eastAsia="Calibri" w:hAnsi="Times New Roman" w:cs="Times New Roman"/>
        </w:rPr>
        <w:t>egy.tan.ver.konf</w:t>
      </w:r>
      <w:proofErr w:type="spellEnd"/>
      <w:proofErr w:type="gramEnd"/>
      <w:r w:rsidR="00300856" w:rsidRPr="00300856">
        <w:rPr>
          <w:rFonts w:ascii="Times New Roman" w:eastAsia="Calibri" w:hAnsi="Times New Roman" w:cs="Times New Roman"/>
        </w:rPr>
        <w:t xml:space="preserve">. 2024/25/1/6 illetve TTK. </w:t>
      </w:r>
      <w:proofErr w:type="spellStart"/>
      <w:proofErr w:type="gramStart"/>
      <w:r w:rsidR="00300856" w:rsidRPr="00300856">
        <w:rPr>
          <w:rFonts w:ascii="Times New Roman" w:eastAsia="Calibri" w:hAnsi="Times New Roman" w:cs="Times New Roman"/>
        </w:rPr>
        <w:t>egy.tan.ver.konf</w:t>
      </w:r>
      <w:proofErr w:type="spellEnd"/>
      <w:proofErr w:type="gramEnd"/>
      <w:r w:rsidR="00300856" w:rsidRPr="00300856">
        <w:rPr>
          <w:rFonts w:ascii="Times New Roman" w:eastAsia="Calibri" w:hAnsi="Times New Roman" w:cs="Times New Roman"/>
        </w:rPr>
        <w:t>. 2024/25/1/10 kérvények elfogadását, a következő feltétellel: Amennyiben a hallgató/Tehetséggondozási Tanács nem tisztázza a hallgatóknak folyósított összeget, a konferenciát</w:t>
      </w:r>
      <w:r w:rsidR="00300856">
        <w:rPr>
          <w:rFonts w:ascii="Times New Roman" w:eastAsia="Calibri" w:hAnsi="Times New Roman" w:cs="Times New Roman"/>
        </w:rPr>
        <w:t>,</w:t>
      </w:r>
      <w:r w:rsidR="00300856" w:rsidRPr="00300856">
        <w:rPr>
          <w:rFonts w:ascii="Times New Roman" w:eastAsia="Calibri" w:hAnsi="Times New Roman" w:cs="Times New Roman"/>
        </w:rPr>
        <w:t xml:space="preserve"> illetve a kifizetés tételét, vagy kiderül</w:t>
      </w:r>
      <w:r w:rsidR="00300856">
        <w:rPr>
          <w:rFonts w:ascii="Times New Roman" w:eastAsia="Calibri" w:hAnsi="Times New Roman" w:cs="Times New Roman"/>
        </w:rPr>
        <w:t>,</w:t>
      </w:r>
      <w:r w:rsidR="00300856" w:rsidRPr="00300856">
        <w:rPr>
          <w:rFonts w:ascii="Times New Roman" w:eastAsia="Calibri" w:hAnsi="Times New Roman" w:cs="Times New Roman"/>
        </w:rPr>
        <w:t xml:space="preserve"> hogy az összeg már támogatásra került, az ösztöndíj egy része/egésze visszaszedhető lesz február hónapban.</w:t>
      </w:r>
    </w:p>
    <w:p w14:paraId="069015E2" w14:textId="27FD4603" w:rsidR="009A30DA" w:rsidRPr="00300856" w:rsidRDefault="009A30DA" w:rsidP="00300856">
      <w:pPr>
        <w:pStyle w:val="NormlWeb"/>
        <w:jc w:val="both"/>
      </w:pPr>
      <w:proofErr w:type="spellStart"/>
      <w:r w:rsidRPr="00300856">
        <w:t>Eredmény</w:t>
      </w:r>
      <w:proofErr w:type="spellEnd"/>
      <w:r w:rsidRPr="00300856">
        <w:t xml:space="preserve">: </w:t>
      </w:r>
      <w:r w:rsidR="00300856" w:rsidRPr="00300856">
        <w:t>4</w:t>
      </w:r>
      <w:r w:rsidRPr="00300856">
        <w:t xml:space="preserve"> igen, 0 nem, </w:t>
      </w:r>
      <w:r w:rsidR="00300856" w:rsidRPr="00300856">
        <w:t>2</w:t>
      </w:r>
      <w:r w:rsidRPr="00300856">
        <w:t xml:space="preserve"> t</w:t>
      </w:r>
      <w:r w:rsidR="00D321EC" w:rsidRPr="00300856">
        <w:t>ávolmaradás</w:t>
      </w:r>
      <w:r w:rsidRPr="00300856">
        <w:t xml:space="preserve"> mellett elfogadva</w:t>
      </w:r>
      <w:r w:rsidR="00D321EC" w:rsidRPr="00300856">
        <w:t>.</w:t>
      </w:r>
    </w:p>
    <w:p w14:paraId="4019902E" w14:textId="6F19E5B6" w:rsidR="00300856" w:rsidRPr="00300856" w:rsidRDefault="00300856" w:rsidP="0030085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 w:rsidRPr="00300856">
        <w:rPr>
          <w:rFonts w:ascii="Times New Roman" w:hAnsi="Times New Roman" w:cs="Times New Roman"/>
          <w:i/>
          <w:iCs/>
        </w:rPr>
        <w:t xml:space="preserve">101./2024 (XII.13.) </w:t>
      </w:r>
      <w:proofErr w:type="spellStart"/>
      <w:r w:rsidRPr="00300856">
        <w:rPr>
          <w:rFonts w:ascii="Times New Roman" w:hAnsi="Times New Roman" w:cs="Times New Roman"/>
          <w:i/>
          <w:iCs/>
        </w:rPr>
        <w:t>számu</w:t>
      </w:r>
      <w:proofErr w:type="spellEnd"/>
      <w:r w:rsidRPr="00300856">
        <w:rPr>
          <w:rFonts w:ascii="Times New Roman" w:hAnsi="Times New Roman" w:cs="Times New Roman"/>
          <w:i/>
          <w:iCs/>
        </w:rPr>
        <w:t xml:space="preserve">́ KÖB </w:t>
      </w:r>
      <w:proofErr w:type="spellStart"/>
      <w:r w:rsidRPr="00300856">
        <w:rPr>
          <w:rFonts w:ascii="Times New Roman" w:hAnsi="Times New Roman" w:cs="Times New Roman"/>
          <w:i/>
          <w:iCs/>
        </w:rPr>
        <w:t>határozat</w:t>
      </w:r>
      <w:proofErr w:type="spellEnd"/>
      <w:r w:rsidRPr="00300856">
        <w:rPr>
          <w:rFonts w:ascii="Times New Roman" w:hAnsi="Times New Roman" w:cs="Times New Roman"/>
          <w:i/>
          <w:iCs/>
        </w:rPr>
        <w:t xml:space="preserve">: </w:t>
      </w:r>
      <w:r w:rsidRPr="00300856">
        <w:rPr>
          <w:rFonts w:ascii="Times New Roman" w:hAnsi="Times New Roman" w:cs="Times New Roman"/>
        </w:rPr>
        <w:t>A KÖB támogatja</w:t>
      </w:r>
      <w:r>
        <w:rPr>
          <w:rFonts w:ascii="Times New Roman" w:hAnsi="Times New Roman" w:cs="Times New Roman"/>
        </w:rPr>
        <w:t xml:space="preserve"> a</w:t>
      </w:r>
      <w:r w:rsidRPr="00300856">
        <w:rPr>
          <w:rFonts w:ascii="Times New Roman" w:hAnsi="Times New Roman" w:cs="Times New Roman"/>
        </w:rPr>
        <w:t xml:space="preserve"> </w:t>
      </w:r>
      <w:r w:rsidRPr="00300856">
        <w:rPr>
          <w:rFonts w:ascii="Times New Roman" w:eastAsia="Calibri" w:hAnsi="Times New Roman" w:cs="Times New Roman"/>
        </w:rPr>
        <w:t xml:space="preserve">TTK. </w:t>
      </w:r>
      <w:proofErr w:type="spellStart"/>
      <w:proofErr w:type="gramStart"/>
      <w:r w:rsidRPr="00300856">
        <w:rPr>
          <w:rFonts w:ascii="Times New Roman" w:eastAsia="Calibri" w:hAnsi="Times New Roman" w:cs="Times New Roman"/>
        </w:rPr>
        <w:t>egy.tan.ver.konf</w:t>
      </w:r>
      <w:proofErr w:type="spellEnd"/>
      <w:proofErr w:type="gramEnd"/>
      <w:r w:rsidRPr="00300856">
        <w:rPr>
          <w:rFonts w:ascii="Times New Roman" w:eastAsia="Calibri" w:hAnsi="Times New Roman" w:cs="Times New Roman"/>
        </w:rPr>
        <w:t xml:space="preserve">. 2024/25/1/3, TTK. </w:t>
      </w:r>
      <w:proofErr w:type="spellStart"/>
      <w:proofErr w:type="gramStart"/>
      <w:r w:rsidRPr="00300856">
        <w:rPr>
          <w:rFonts w:ascii="Times New Roman" w:eastAsia="Calibri" w:hAnsi="Times New Roman" w:cs="Times New Roman"/>
        </w:rPr>
        <w:t>egy.tan.ver.konf</w:t>
      </w:r>
      <w:proofErr w:type="spellEnd"/>
      <w:proofErr w:type="gramEnd"/>
      <w:r w:rsidRPr="00300856">
        <w:rPr>
          <w:rFonts w:ascii="Times New Roman" w:eastAsia="Calibri" w:hAnsi="Times New Roman" w:cs="Times New Roman"/>
        </w:rPr>
        <w:t xml:space="preserve">. 2024/25/1/6 illetve TTK. </w:t>
      </w:r>
      <w:proofErr w:type="spellStart"/>
      <w:proofErr w:type="gramStart"/>
      <w:r w:rsidRPr="00300856">
        <w:rPr>
          <w:rFonts w:ascii="Times New Roman" w:eastAsia="Calibri" w:hAnsi="Times New Roman" w:cs="Times New Roman"/>
        </w:rPr>
        <w:t>egy.tan.ver.konf</w:t>
      </w:r>
      <w:proofErr w:type="spellEnd"/>
      <w:proofErr w:type="gramEnd"/>
      <w:r w:rsidRPr="00300856">
        <w:rPr>
          <w:rFonts w:ascii="Times New Roman" w:eastAsia="Calibri" w:hAnsi="Times New Roman" w:cs="Times New Roman"/>
        </w:rPr>
        <w:t>. 2024/25/1/10 kérvények elfogadását, a következő feltétellel: Amennyiben a hallgató/Tehetséggondozási Tanács nem tisztázza a hallgatóknak folyósított összeget, a konferenciát</w:t>
      </w:r>
      <w:r>
        <w:rPr>
          <w:rFonts w:ascii="Times New Roman" w:eastAsia="Calibri" w:hAnsi="Times New Roman" w:cs="Times New Roman"/>
        </w:rPr>
        <w:t>,</w:t>
      </w:r>
      <w:r w:rsidRPr="00300856">
        <w:rPr>
          <w:rFonts w:ascii="Times New Roman" w:eastAsia="Calibri" w:hAnsi="Times New Roman" w:cs="Times New Roman"/>
        </w:rPr>
        <w:t xml:space="preserve"> illetve a kifizetés tételét, vagy kiderül</w:t>
      </w:r>
      <w:r>
        <w:rPr>
          <w:rFonts w:ascii="Times New Roman" w:eastAsia="Calibri" w:hAnsi="Times New Roman" w:cs="Times New Roman"/>
        </w:rPr>
        <w:t>,</w:t>
      </w:r>
      <w:r w:rsidRPr="00300856">
        <w:rPr>
          <w:rFonts w:ascii="Times New Roman" w:eastAsia="Calibri" w:hAnsi="Times New Roman" w:cs="Times New Roman"/>
        </w:rPr>
        <w:t xml:space="preserve"> hogy az összeg már támogatásra került, az ösztöndíj egy része/egésze visszaszedhető lesz február hónapban.</w:t>
      </w:r>
    </w:p>
    <w:p w14:paraId="41F95E1F" w14:textId="77777777" w:rsidR="00CB65F1" w:rsidRDefault="00CB65F1" w:rsidP="00300856">
      <w:pPr>
        <w:pStyle w:val="NormlWeb"/>
        <w:jc w:val="both"/>
      </w:pPr>
    </w:p>
    <w:p w14:paraId="2E019A8F" w14:textId="7823D97A" w:rsidR="00344743" w:rsidRDefault="00344743" w:rsidP="00344743">
      <w:pPr>
        <w:pStyle w:val="NormlWeb"/>
      </w:pPr>
      <w:r w:rsidRPr="00C70FA2">
        <w:t xml:space="preserve">Tóth Katalin Zsófia </w:t>
      </w:r>
      <w:r w:rsidRPr="00C70FA2">
        <w:br/>
        <w:t>Pályázati ügyekért felelős referens</w:t>
      </w:r>
      <w:r w:rsidRPr="00C70FA2">
        <w:br/>
        <w:t>ELTE TTK HÖK</w:t>
      </w:r>
      <w:r w:rsidRPr="00C70FA2">
        <w:br/>
        <w:t>KÖB elnö</w:t>
      </w:r>
      <w:r>
        <w:t>k</w:t>
      </w:r>
    </w:p>
    <w:p w14:paraId="4475059D" w14:textId="77777777" w:rsidR="00344743" w:rsidRPr="00C70FA2" w:rsidRDefault="00344743" w:rsidP="00344743">
      <w:pPr>
        <w:pStyle w:val="NormlWeb"/>
      </w:pPr>
      <w:r w:rsidRPr="00C70FA2">
        <w:t>Mészáros Dorottya</w:t>
      </w:r>
      <w:r w:rsidRPr="00C70FA2">
        <w:br/>
        <w:t xml:space="preserve">a </w:t>
      </w:r>
      <w:proofErr w:type="spellStart"/>
      <w:r w:rsidRPr="00C70FA2">
        <w:t>jegyzőkönyv</w:t>
      </w:r>
      <w:proofErr w:type="spellEnd"/>
      <w:r w:rsidRPr="00C70FA2">
        <w:t xml:space="preserve"> </w:t>
      </w:r>
      <w:proofErr w:type="spellStart"/>
      <w:r w:rsidRPr="00C70FA2">
        <w:t>készítője</w:t>
      </w:r>
      <w:proofErr w:type="spellEnd"/>
      <w:r w:rsidRPr="00C70FA2">
        <w:t xml:space="preserve"> </w:t>
      </w:r>
      <w:r w:rsidRPr="00C70FA2">
        <w:br/>
        <w:t xml:space="preserve">ELTE TTK HÖK </w:t>
      </w:r>
    </w:p>
    <w:p w14:paraId="337E66BB" w14:textId="0E932B68" w:rsidR="00344743" w:rsidRPr="00300856" w:rsidRDefault="00344743" w:rsidP="00300856">
      <w:pPr>
        <w:pStyle w:val="NormlWeb"/>
        <w:jc w:val="both"/>
        <w:sectPr w:rsidR="00344743" w:rsidRPr="00300856" w:rsidSect="009A30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D7A2D9" w14:textId="77777777" w:rsidR="00D321EC" w:rsidRPr="00300856" w:rsidRDefault="00D321EC" w:rsidP="00300856">
      <w:pPr>
        <w:pStyle w:val="NormlWeb"/>
        <w:jc w:val="both"/>
      </w:pPr>
    </w:p>
    <w:p w14:paraId="330ED943" w14:textId="77777777" w:rsidR="009A30DA" w:rsidRDefault="009A30DA"/>
    <w:p w14:paraId="1337E5D5" w14:textId="3AF062E6" w:rsidR="00D321EC" w:rsidRDefault="00D321EC">
      <w:pPr>
        <w:sectPr w:rsidR="00D321EC" w:rsidSect="009A30D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51C0BB" w14:textId="77777777" w:rsidR="00E52C5F" w:rsidRDefault="00000000"/>
    <w:sectPr w:rsidR="00E52C5F" w:rsidSect="009A30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893"/>
    <w:multiLevelType w:val="hybridMultilevel"/>
    <w:tmpl w:val="364C9244"/>
    <w:lvl w:ilvl="0" w:tplc="2BD4C5F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22D3"/>
    <w:multiLevelType w:val="hybridMultilevel"/>
    <w:tmpl w:val="87A2D4F6"/>
    <w:lvl w:ilvl="0" w:tplc="61D2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71833">
    <w:abstractNumId w:val="0"/>
  </w:num>
  <w:num w:numId="2" w16cid:durableId="89620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DA"/>
    <w:rsid w:val="00300856"/>
    <w:rsid w:val="00344743"/>
    <w:rsid w:val="004755D3"/>
    <w:rsid w:val="004853A7"/>
    <w:rsid w:val="009437A7"/>
    <w:rsid w:val="00976F85"/>
    <w:rsid w:val="009A30DA"/>
    <w:rsid w:val="00A1163B"/>
    <w:rsid w:val="00CB65F1"/>
    <w:rsid w:val="00D321EC"/>
    <w:rsid w:val="00F9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5356"/>
  <w15:chartTrackingRefBased/>
  <w15:docId w15:val="{9C8C724D-6F25-5340-94AC-2BFE8112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A30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1205</Characters>
  <Application>Microsoft Office Word</Application>
  <DocSecurity>0</DocSecurity>
  <Lines>18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Dorottya</dc:creator>
  <cp:keywords/>
  <dc:description/>
  <cp:lastModifiedBy>Mészáros Dorottya</cp:lastModifiedBy>
  <cp:revision>3</cp:revision>
  <dcterms:created xsi:type="dcterms:W3CDTF">2025-01-31T13:19:00Z</dcterms:created>
  <dcterms:modified xsi:type="dcterms:W3CDTF">2025-01-31T13:20:00Z</dcterms:modified>
</cp:coreProperties>
</file>